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360" w:type="dxa"/>
          <w:left w:w="360" w:type="dxa"/>
          <w:bottom w:w="360" w:type="dxa"/>
          <w:right w:w="360" w:type="dxa"/>
        </w:tblCellMar>
        <w:tblLook w:val="04A0" w:firstRow="1" w:lastRow="0" w:firstColumn="1" w:lastColumn="0" w:noHBand="0" w:noVBand="1"/>
      </w:tblPr>
      <w:tblGrid>
        <w:gridCol w:w="9360"/>
      </w:tblGrid>
      <w:tr w:rsidR="000A1767" w:rsidRPr="000A1767" w:rsidTr="000A1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767" w:rsidRPr="000A1767" w:rsidRDefault="000A1767" w:rsidP="000A1767">
            <w:pPr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Toc6732744"/>
            <w:r w:rsidRPr="000A17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CHAPTER 47</w:t>
            </w:r>
            <w:bookmarkEnd w:id="0"/>
          </w:p>
          <w:p w:rsidR="000A1767" w:rsidRPr="000A1767" w:rsidRDefault="000A1767" w:rsidP="000A176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bookmarkStart w:id="1" w:name="_Toc6732745"/>
            <w:r w:rsidRPr="000A17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PARK REGULATIONS</w:t>
            </w:r>
            <w:bookmarkEnd w:id="1"/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87"/>
              <w:gridCol w:w="4293"/>
            </w:tblGrid>
            <w:tr w:rsidR="000A1767" w:rsidRPr="000A1767">
              <w:trPr>
                <w:jc w:val="center"/>
              </w:trPr>
              <w:tc>
                <w:tcPr>
                  <w:tcW w:w="44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1767" w:rsidRPr="000A1767" w:rsidRDefault="000A1767" w:rsidP="000A1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16"/>
                    </w:rPr>
                  </w:pPr>
                  <w:r w:rsidRPr="000A17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16"/>
                    </w:rPr>
                    <w:t>47.01  Purpose</w:t>
                  </w:r>
                </w:p>
              </w:tc>
              <w:tc>
                <w:tcPr>
                  <w:tcW w:w="44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1767" w:rsidRPr="000A1767" w:rsidRDefault="000A1767" w:rsidP="000A1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16"/>
                    </w:rPr>
                  </w:pPr>
                  <w:r w:rsidRPr="000A17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16"/>
                    </w:rPr>
                    <w:t>47.04  Littering</w:t>
                  </w:r>
                </w:p>
              </w:tc>
            </w:tr>
            <w:tr w:rsidR="000A1767" w:rsidRPr="000A1767">
              <w:trPr>
                <w:jc w:val="center"/>
              </w:trPr>
              <w:tc>
                <w:tcPr>
                  <w:tcW w:w="44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1767" w:rsidRPr="000A1767" w:rsidRDefault="000A1767" w:rsidP="000A1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16"/>
                    </w:rPr>
                  </w:pPr>
                  <w:r w:rsidRPr="000A17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16"/>
                    </w:rPr>
                    <w:t>47.02  Use of Drives Required</w:t>
                  </w:r>
                </w:p>
              </w:tc>
              <w:tc>
                <w:tcPr>
                  <w:tcW w:w="44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1767" w:rsidRPr="000A1767" w:rsidRDefault="000A1767" w:rsidP="000A1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16"/>
                    </w:rPr>
                  </w:pPr>
                  <w:r w:rsidRPr="000A17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16"/>
                    </w:rPr>
                    <w:t>47.05  Parks Closed</w:t>
                  </w:r>
                </w:p>
              </w:tc>
            </w:tr>
            <w:tr w:rsidR="000A1767" w:rsidRPr="000A1767">
              <w:trPr>
                <w:jc w:val="center"/>
              </w:trPr>
              <w:tc>
                <w:tcPr>
                  <w:tcW w:w="44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1767" w:rsidRPr="000A1767" w:rsidRDefault="000A1767" w:rsidP="000A1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16"/>
                    </w:rPr>
                  </w:pPr>
                  <w:r w:rsidRPr="000A17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16"/>
                    </w:rPr>
                    <w:t>47.03  Fires</w:t>
                  </w:r>
                </w:p>
              </w:tc>
              <w:tc>
                <w:tcPr>
                  <w:tcW w:w="44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1767" w:rsidRPr="000A1767" w:rsidRDefault="000A1767" w:rsidP="000A1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16"/>
                    </w:rPr>
                  </w:pPr>
                  <w:r w:rsidRPr="000A17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16"/>
                    </w:rPr>
                    <w:t>47.06  Camping</w:t>
                  </w:r>
                </w:p>
              </w:tc>
            </w:tr>
          </w:tbl>
          <w:p w:rsidR="000A1767" w:rsidRPr="000A1767" w:rsidRDefault="000A1767" w:rsidP="000A1767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47.01   PURPOSE.  </w:t>
            </w:r>
            <w:r w:rsidRPr="000A1767">
              <w:rPr>
                <w:rFonts w:ascii="Times New Roman" w:eastAsia="Times New Roman" w:hAnsi="Times New Roman" w:cs="Times New Roman"/>
                <w:sz w:val="24"/>
                <w:szCs w:val="24"/>
              </w:rPr>
              <w:t>The purpose of this chapter is to facilitate the enjoyment of park facilities by the general public by establishing rules and regulations governing the use of park facilities.</w:t>
            </w:r>
          </w:p>
          <w:p w:rsidR="000A1767" w:rsidRPr="000A1767" w:rsidRDefault="000A1767" w:rsidP="000A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A17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(Code of Iowa, Sec. 364.12)</w:t>
            </w:r>
          </w:p>
          <w:p w:rsidR="000A1767" w:rsidRPr="000A1767" w:rsidRDefault="000A1767" w:rsidP="000A1767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47.02   USE OF DRIVES REQUIRED.  </w:t>
            </w:r>
            <w:r w:rsidRPr="000A1767">
              <w:rPr>
                <w:rFonts w:ascii="Times New Roman" w:eastAsia="Times New Roman" w:hAnsi="Times New Roman" w:cs="Times New Roman"/>
                <w:sz w:val="24"/>
                <w:szCs w:val="24"/>
              </w:rPr>
              <w:t>No person shall drive any car, cycle or other vehicle, or ride or lead any horse, in any portion of a park except upon the established drives or roadways therein or such other places as may be officially designated by the City.</w:t>
            </w:r>
          </w:p>
          <w:p w:rsidR="000A1767" w:rsidRPr="000A1767" w:rsidRDefault="000A1767" w:rsidP="000A1767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47.03   FIRES.  </w:t>
            </w:r>
            <w:r w:rsidRPr="000A1767">
              <w:rPr>
                <w:rFonts w:ascii="Times New Roman" w:eastAsia="Times New Roman" w:hAnsi="Times New Roman" w:cs="Times New Roman"/>
                <w:sz w:val="24"/>
                <w:szCs w:val="24"/>
              </w:rPr>
              <w:t>No fires</w:t>
            </w:r>
            <w:bookmarkStart w:id="2" w:name="_GoBack"/>
            <w:bookmarkEnd w:id="2"/>
            <w:r w:rsidRPr="000A1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shall be built, except in a place provided therefor, and such fire shall be extinguished before leaving the area unless it is to be immediately used by some other party.</w:t>
            </w:r>
          </w:p>
          <w:p w:rsidR="000A1767" w:rsidRPr="000A1767" w:rsidRDefault="000A1767" w:rsidP="000A1767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47.04   LITTERING.  </w:t>
            </w:r>
            <w:r w:rsidRPr="000A1767">
              <w:rPr>
                <w:rFonts w:ascii="Times New Roman" w:eastAsia="Times New Roman" w:hAnsi="Times New Roman" w:cs="Times New Roman"/>
                <w:sz w:val="24"/>
                <w:szCs w:val="24"/>
              </w:rPr>
              <w:t>No person shall place, deposit, or throw any waste, refuse, litter or foreign substance in any area or receptacle except those provided for that purpose.</w:t>
            </w:r>
          </w:p>
          <w:p w:rsidR="000A1767" w:rsidRPr="000A1767" w:rsidRDefault="000A1767" w:rsidP="000A1767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47.05   PARKS CLOSED.  </w:t>
            </w:r>
            <w:r w:rsidRPr="000A1767">
              <w:rPr>
                <w:rFonts w:ascii="Times New Roman" w:eastAsia="Times New Roman" w:hAnsi="Times New Roman" w:cs="Times New Roman"/>
                <w:sz w:val="24"/>
                <w:szCs w:val="24"/>
              </w:rPr>
              <w:t>No person, except those involved with City-sanctioned organized sports under lighting, shall enter or remain within any park between sundown and sunrise except for </w:t>
            </w:r>
            <w:proofErr w:type="spellStart"/>
            <w:r w:rsidRPr="000A1767">
              <w:rPr>
                <w:rFonts w:ascii="Times New Roman" w:eastAsia="Times New Roman" w:hAnsi="Times New Roman" w:cs="Times New Roman"/>
                <w:sz w:val="24"/>
                <w:szCs w:val="24"/>
              </w:rPr>
              <w:t>Clemmens</w:t>
            </w:r>
            <w:proofErr w:type="spellEnd"/>
            <w:r w:rsidRPr="000A1767">
              <w:rPr>
                <w:rFonts w:ascii="Times New Roman" w:eastAsia="Times New Roman" w:hAnsi="Times New Roman" w:cs="Times New Roman"/>
                <w:sz w:val="24"/>
                <w:szCs w:val="24"/>
              </w:rPr>
              <w:t> Park, which shall remain open until 11:00 p.m. Sunday through Thursday and until 12:00 a.m. Friday and Saturday. </w:t>
            </w:r>
          </w:p>
          <w:p w:rsidR="000A1767" w:rsidRPr="000A1767" w:rsidRDefault="000A1767" w:rsidP="000A1767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47.06   CAMPING.  </w:t>
            </w:r>
            <w:r w:rsidRPr="000A1767">
              <w:rPr>
                <w:rFonts w:ascii="Times New Roman" w:eastAsia="Times New Roman" w:hAnsi="Times New Roman" w:cs="Times New Roman"/>
                <w:sz w:val="24"/>
                <w:szCs w:val="24"/>
              </w:rPr>
              <w:t>No person shall camp in any portion of a park except in portions prescribed or designated by the Council, and the City may refuse camping privileges or rescind any and all camping privileges for cause.</w:t>
            </w:r>
          </w:p>
        </w:tc>
      </w:tr>
    </w:tbl>
    <w:p w:rsidR="00622152" w:rsidRDefault="00622152"/>
    <w:sectPr w:rsidR="00622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67"/>
    <w:rsid w:val="000A1767"/>
    <w:rsid w:val="003E4C78"/>
    <w:rsid w:val="0062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3F40E0-6A2C-4018-8715-DB35F816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number">
    <w:name w:val="chapternumber"/>
    <w:basedOn w:val="Normal"/>
    <w:rsid w:val="000A1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title">
    <w:name w:val="chaptertitle"/>
    <w:basedOn w:val="Normal"/>
    <w:rsid w:val="000A1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iindex">
    <w:name w:val="miniindex"/>
    <w:basedOn w:val="Normal"/>
    <w:rsid w:val="000A1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">
    <w:name w:val="section"/>
    <w:basedOn w:val="Normal"/>
    <w:rsid w:val="000A1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ctiontitle">
    <w:name w:val="sectiontitle"/>
    <w:basedOn w:val="DefaultParagraphFont"/>
    <w:rsid w:val="000A1767"/>
  </w:style>
  <w:style w:type="character" w:customStyle="1" w:styleId="apple-converted-space">
    <w:name w:val="apple-converted-space"/>
    <w:basedOn w:val="DefaultParagraphFont"/>
    <w:rsid w:val="000A1767"/>
  </w:style>
  <w:style w:type="paragraph" w:customStyle="1" w:styleId="citation">
    <w:name w:val="citation"/>
    <w:basedOn w:val="Normal"/>
    <w:rsid w:val="000A1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0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Sarver</dc:creator>
  <cp:keywords/>
  <dc:description/>
  <cp:lastModifiedBy>Benjamin Sarver</cp:lastModifiedBy>
  <cp:revision>2</cp:revision>
  <dcterms:created xsi:type="dcterms:W3CDTF">2017-01-27T16:17:00Z</dcterms:created>
  <dcterms:modified xsi:type="dcterms:W3CDTF">2017-01-27T16:17:00Z</dcterms:modified>
</cp:coreProperties>
</file>